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E7" w:rsidRPr="00EA11AE" w:rsidRDefault="00910014" w:rsidP="00EA11AE">
      <w:pPr>
        <w:pStyle w:val="a3"/>
        <w:rPr>
          <w:rStyle w:val="a5"/>
          <w:spacing w:val="15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Сделать </w:t>
      </w:r>
      <w:r w:rsidR="00EA11AE">
        <w:rPr>
          <w:rFonts w:ascii="Times New Roman" w:hAnsi="Times New Roman"/>
          <w:sz w:val="28"/>
          <w:szCs w:val="28"/>
          <w:lang w:val="ru-RU"/>
        </w:rPr>
        <w:t xml:space="preserve">реферат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857467" w:rsidRPr="00857467">
        <w:rPr>
          <w:rFonts w:ascii="Times New Roman" w:hAnsi="Times New Roman"/>
          <w:sz w:val="28"/>
          <w:szCs w:val="28"/>
          <w:lang w:val="ru-RU"/>
        </w:rPr>
        <w:t>Десерты и напитки старинной казачьей кухни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EA11AE" w:rsidRPr="00EA11AE" w:rsidRDefault="00EA11AE" w:rsidP="00EA11AE">
      <w:pPr>
        <w:pStyle w:val="a3"/>
        <w:rPr>
          <w:rFonts w:ascii="Times New Roman" w:hAnsi="Times New Roman"/>
          <w:lang w:val="ru-RU"/>
        </w:rPr>
      </w:pPr>
    </w:p>
    <w:p w:rsidR="00EA11AE" w:rsidRP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 xml:space="preserve">Алексеева И.А. «Домоводство на Дону», Ростов </w:t>
      </w:r>
      <w:proofErr w:type="gramStart"/>
      <w:r w:rsidRPr="00EA11AE">
        <w:rPr>
          <w:rFonts w:ascii="Times New Roman" w:hAnsi="Times New Roman"/>
          <w:sz w:val="28"/>
          <w:lang w:val="ru-RU"/>
        </w:rPr>
        <w:t>на дону</w:t>
      </w:r>
      <w:proofErr w:type="gramEnd"/>
      <w:r w:rsidRPr="00EA11AE">
        <w:rPr>
          <w:rFonts w:ascii="Times New Roman" w:hAnsi="Times New Roman"/>
          <w:sz w:val="28"/>
          <w:lang w:val="ru-RU"/>
        </w:rPr>
        <w:t>, НПК «Гефест», 2012 г.</w:t>
      </w:r>
      <w:r w:rsidR="00857467">
        <w:rPr>
          <w:rFonts w:ascii="Times New Roman" w:hAnsi="Times New Roman"/>
          <w:sz w:val="28"/>
          <w:lang w:val="ru-RU"/>
        </w:rPr>
        <w:t xml:space="preserve"> стр.103-110</w:t>
      </w:r>
      <w:bookmarkStart w:id="0" w:name="_GoBack"/>
      <w:bookmarkEnd w:id="0"/>
    </w:p>
    <w:p w:rsidR="00EA11AE" w:rsidRPr="00857467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857467">
        <w:rPr>
          <w:rFonts w:ascii="Times New Roman" w:hAnsi="Times New Roman"/>
          <w:sz w:val="28"/>
          <w:lang w:val="ru-RU"/>
        </w:rPr>
        <w:t>Батайское</w:t>
      </w:r>
      <w:proofErr w:type="spellEnd"/>
      <w:r w:rsidRPr="00857467">
        <w:rPr>
          <w:rFonts w:ascii="Times New Roman" w:hAnsi="Times New Roman"/>
          <w:sz w:val="28"/>
          <w:lang w:val="ru-RU"/>
        </w:rPr>
        <w:t xml:space="preserve"> книжное издательство, 2002 г.</w:t>
      </w:r>
      <w:r w:rsidR="00857467">
        <w:rPr>
          <w:rFonts w:ascii="Times New Roman" w:hAnsi="Times New Roman"/>
          <w:sz w:val="28"/>
          <w:lang w:val="ru-RU"/>
        </w:rPr>
        <w:t xml:space="preserve"> стр.60-61</w:t>
      </w:r>
    </w:p>
    <w:p w:rsidR="00EA11AE" w:rsidRPr="00857467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</w:p>
    <w:p w:rsidR="00EA11AE" w:rsidRPr="00857467" w:rsidRDefault="00857467" w:rsidP="00EA11AE">
      <w:pPr>
        <w:pStyle w:val="a3"/>
        <w:rPr>
          <w:rFonts w:ascii="Times New Roman" w:hAnsi="Times New Roman"/>
          <w:sz w:val="28"/>
          <w:lang w:val="ru-RU"/>
        </w:rPr>
      </w:pPr>
      <w:hyperlink r:id="rId5" w:history="1">
        <w:r w:rsidR="00EA11AE" w:rsidRPr="00EA11AE">
          <w:rPr>
            <w:rStyle w:val="a5"/>
            <w:sz w:val="28"/>
          </w:rPr>
          <w:t>https</w:t>
        </w:r>
        <w:r w:rsidR="00EA11AE" w:rsidRPr="00857467">
          <w:rPr>
            <w:rStyle w:val="a5"/>
            <w:sz w:val="28"/>
            <w:lang w:val="ru-RU"/>
          </w:rPr>
          <w:t>://</w:t>
        </w:r>
        <w:proofErr w:type="spellStart"/>
        <w:r w:rsidR="00EA11AE" w:rsidRPr="00EA11AE">
          <w:rPr>
            <w:rStyle w:val="a5"/>
            <w:sz w:val="28"/>
          </w:rPr>
          <w:t>youtu</w:t>
        </w:r>
        <w:proofErr w:type="spellEnd"/>
        <w:r w:rsidR="00EA11AE" w:rsidRPr="00857467">
          <w:rPr>
            <w:rStyle w:val="a5"/>
            <w:sz w:val="28"/>
            <w:lang w:val="ru-RU"/>
          </w:rPr>
          <w:t>.</w:t>
        </w:r>
        <w:r w:rsidR="00EA11AE" w:rsidRPr="00EA11AE">
          <w:rPr>
            <w:rStyle w:val="a5"/>
            <w:sz w:val="28"/>
          </w:rPr>
          <w:t>be</w:t>
        </w:r>
        <w:r w:rsidR="00EA11AE" w:rsidRPr="00857467">
          <w:rPr>
            <w:rStyle w:val="a5"/>
            <w:sz w:val="28"/>
            <w:lang w:val="ru-RU"/>
          </w:rPr>
          <w:t>/</w:t>
        </w:r>
        <w:r w:rsidR="00EA11AE" w:rsidRPr="00EA11AE">
          <w:rPr>
            <w:rStyle w:val="a5"/>
            <w:sz w:val="28"/>
          </w:rPr>
          <w:t>F</w:t>
        </w:r>
        <w:r w:rsidR="00EA11AE" w:rsidRPr="00857467">
          <w:rPr>
            <w:rStyle w:val="a5"/>
            <w:sz w:val="28"/>
            <w:lang w:val="ru-RU"/>
          </w:rPr>
          <w:t>7</w:t>
        </w:r>
        <w:proofErr w:type="spellStart"/>
        <w:r w:rsidR="00EA11AE" w:rsidRPr="00EA11AE">
          <w:rPr>
            <w:rStyle w:val="a5"/>
            <w:sz w:val="28"/>
          </w:rPr>
          <w:t>nLkj</w:t>
        </w:r>
        <w:proofErr w:type="spellEnd"/>
        <w:r w:rsidR="00EA11AE" w:rsidRPr="00857467">
          <w:rPr>
            <w:rStyle w:val="a5"/>
            <w:sz w:val="28"/>
            <w:lang w:val="ru-RU"/>
          </w:rPr>
          <w:t>-</w:t>
        </w:r>
        <w:proofErr w:type="spellStart"/>
        <w:r w:rsidR="00EA11AE" w:rsidRPr="00EA11AE">
          <w:rPr>
            <w:rStyle w:val="a5"/>
            <w:sz w:val="28"/>
          </w:rPr>
          <w:t>jse</w:t>
        </w:r>
        <w:proofErr w:type="spellEnd"/>
        <w:r w:rsidR="00EA11AE" w:rsidRPr="00857467">
          <w:rPr>
            <w:rStyle w:val="a5"/>
            <w:sz w:val="28"/>
            <w:lang w:val="ru-RU"/>
          </w:rPr>
          <w:t>0-</w:t>
        </w:r>
      </w:hyperlink>
    </w:p>
    <w:sectPr w:rsidR="00EA11AE" w:rsidRPr="0085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1A366A"/>
    <w:rsid w:val="00253379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6D145C"/>
    <w:rsid w:val="0082404C"/>
    <w:rsid w:val="00857467"/>
    <w:rsid w:val="00885E90"/>
    <w:rsid w:val="008E0EC4"/>
    <w:rsid w:val="009045E7"/>
    <w:rsid w:val="00910014"/>
    <w:rsid w:val="00955671"/>
    <w:rsid w:val="00A0518A"/>
    <w:rsid w:val="00A06B60"/>
    <w:rsid w:val="00AA715C"/>
    <w:rsid w:val="00B32789"/>
    <w:rsid w:val="00BE687A"/>
    <w:rsid w:val="00CD3077"/>
    <w:rsid w:val="00DF2E56"/>
    <w:rsid w:val="00E80380"/>
    <w:rsid w:val="00EA11AE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7nLkj-jse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2021-12-14T07:13:00Z</dcterms:created>
  <dcterms:modified xsi:type="dcterms:W3CDTF">2021-12-14T07:16:00Z</dcterms:modified>
</cp:coreProperties>
</file>